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755" w:rsidRDefault="00591755" w:rsidP="00B362F7">
      <w:pPr>
        <w:spacing w:line="240" w:lineRule="auto"/>
        <w:rPr>
          <w:rFonts w:ascii="Sylfaen" w:hAnsi="Sylfaen"/>
          <w:b/>
          <w:sz w:val="24"/>
          <w:szCs w:val="24"/>
          <w:lang w:val="hy-AM"/>
        </w:rPr>
      </w:pPr>
    </w:p>
    <w:p w:rsidR="00A260EF" w:rsidRPr="00591755" w:rsidRDefault="00A260EF" w:rsidP="000F728F">
      <w:pPr>
        <w:spacing w:line="240" w:lineRule="auto"/>
        <w:jc w:val="center"/>
        <w:rPr>
          <w:rFonts w:ascii="Sylfaen" w:hAnsi="Sylfaen"/>
          <w:b/>
          <w:sz w:val="28"/>
          <w:szCs w:val="28"/>
          <w:lang w:val="hy-AM"/>
        </w:rPr>
      </w:pPr>
      <w:r w:rsidRPr="00591755">
        <w:rPr>
          <w:rFonts w:ascii="Sylfaen" w:hAnsi="Sylfaen"/>
          <w:b/>
          <w:sz w:val="28"/>
          <w:szCs w:val="28"/>
          <w:lang w:val="hy-AM"/>
        </w:rPr>
        <w:t xml:space="preserve">ԲԾԱՎՈՐ </w:t>
      </w:r>
      <w:r w:rsidR="00591755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591755">
        <w:rPr>
          <w:rFonts w:ascii="Sylfaen" w:hAnsi="Sylfaen"/>
          <w:b/>
          <w:sz w:val="28"/>
          <w:szCs w:val="28"/>
          <w:lang w:val="hy-AM"/>
        </w:rPr>
        <w:t xml:space="preserve"> ԳՈՀՈՒԹՅՈՒՆ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Տղամարդը նման չէր մուրացկանի, թեեւ զբաղմունքն ըստ էության մուրացկանություն էր՝ այս ու այն դռները բախելով, հաց էր խնդրում: Եվ տարիքն էլ մեծ չէր: Թավ, ճերմակած հոնքերի տակից աչքերը դեռեւս փայլ ունեին, որ երբեմն-երբեմն չսափրած դեմքի միջից կայծկլտում էին: Նման պահերին նույնիսկ ձայնի մեջ մետաղ էր զրնգում, կարծես հավաստելով, որ դրա տերը երբեւէ ինքնավստահ մարդ է եղել: Նրա դժվար ապրելակերպի ամենաստույգ նշանը, թերեւս, հագուստն էր: Ոչ թե այն պատճառով, որ շորերը շատ հին էին եւ անճաշակորեն իրար վրայից հագնված, այլ որ տարագույն կեղտոտ էին: Սպիաձեւ կարկատած սվիտերի տակից վերնաշապիկի աջ օձիքը լեզուն դուրս էր հանել, եւ վրայի կեղտը մատնում էր մարմնի անմաքրությունը: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Տղամարդը փալասից կարված մեծ պայուսակը կռնատակին, ամեն օրվա պես հացի էր ելել: Հացը հարաբերական մթերք է. ինչ էլ տային, պիտի մտներ այդ հասկացության տակ, միայն թե ուտելու համար պիտանի լիներ: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Աղբանոցները պտռելու սովորություն չուներ, դա շների զբաղմունքն է: Իսկ ահա տնետուն ման գալով, մի բան ճարում էր: Լինում են, իհարկե, նաեւ մերժողներ, որոնցից սովորաբար չէր նեղանում: Բուռը բաց մարդկանց, սակայն, երկար-բարակ չի օրհնում, հրամցվածն ընդունում էր, քրթմնջում՝ ապրե¯ս: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Շենք առ շենք ուշադիր նայելով, որպեսզի այցելած բնակարանները չկրկնվեն, դանդաղաքայլ գնում էր: Գաղթականներին սովորաբար չեն ճանաչում, ավելի ճիշտ, չեն ուզում ճանաչել: Ամեն անգամ նոր շենք մտնելով, եկվոր լինելն անպայման ընդգծում էր, մերթ՝ ոչ տեղական բարբառով, մերթ՝ անծանոթին բնորոշ ամաչկոտությամբ, մերթ էլ գաղթականի պահանջադրությամբ: Եւ այդ բոլոր դրսեւորումները տանտերերի մոտ հեշտությամբ անցնում էին: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Հերթական հինգհարկանին երեւի պատերին կպած մագնիս ուներ՝ ձգեց, քաշեց նրան շքամուտքից ներս: Արդեն սովորել էր բնակարանների դռներից ու վրայի ազգանուններից, քիչ սխալվելու հավանականությամբ, գուշակել տանտիրոջ գթասր-տությունը: Առաջին հարկի աջակողմյան շքեղ դուռը նրան վանեց` շեղ բռնակն ասես իրեն հառված քմծիծաղ լիներ: Նույնիսկ առարկայորեն զգաց դրա տիրոջ հարուստ շունչն ու արագ բարձրացավ երրորդ հարկ: Դիմահայաց դուռը բարի-դեղնագույն ժպտաց: Բայց առավել ուշագրավը վրայի ազգանունն էր, իր ազգանվան նման բաղաձայնաշատ` Շահգելդյան: Ի տարբերություն հարկաբաժնի մյուս դռների, այս մեկը դիտանցք չուներ: Չփնտրելով` չգտավ զանգն ու ցուցամատի կեռով բախեց դուռը: Կանխազգացողությամբ՝ լավ նվիրատվություն էր ակնկալում, միայն թե դուռը բացողը տանտիրուհին լիներ: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>Փականը չրխկաց ու դուռը բացողն ավելի շուտ ազապ աղջկա էր նման, թեպետ սիրունատես աղջիկներն այդ տարիքում արդեն ամուսնացած են լինում: Աղջիկ-</w:t>
      </w:r>
      <w:r w:rsidRPr="000F728F">
        <w:rPr>
          <w:rFonts w:ascii="Sylfaen" w:hAnsi="Sylfaen"/>
          <w:sz w:val="24"/>
          <w:szCs w:val="24"/>
          <w:lang w:val="hy-AM"/>
        </w:rPr>
        <w:lastRenderedPageBreak/>
        <w:t xml:space="preserve">տանտիրուհին երկարափեշ զոլավոր խալաթ էր հագել, որ կիպ գրկել էր նրա սլացիկ մարմինը: Դռան մեջ կանգնածն ավելի շուտ գեղեցիկ հովազ էր` զոլավոր խայտանքների մեջ: Տղամարդն այդ բծավոր գեղեցկությունից փոքր-ինչ շփոթված, հետ քաշվեց: Բայց հովազի աչքերը բարի էին եւ հոգնածորեն հանգիստ: Մեղմ, մանկաձայն հարցրեց.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-Ո՞ւմ եք ուզում: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Տղամարդը նայեց նրա աչքերին եւ հոգոց հանեց: Արտաբերվող բառերը սովորականի նման պիտի հնչեին` հաց տվեք: Սակայն բառերը դուրս չեկան բերանից: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 Ո՞ւմ եք ուզում,- մանկաձայնը կրկնեց առանց ներքին լարումի ու չարության,- գուցե հասցեն շփոթե՞լ եք: Ձեզ ո՞վ է պետք: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Տղամարդն այդ գեղեցիկ բարությունից ավելի շփոթվեց ու շրջվեց, որ գնա: Չէր ուզում գնալ, ոտքերն ուղղակի կաշկանդվել էին անվճռականությունից: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Եվ մանկաձայնը հասկանալով, ժպտաց.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-Դուք երեւի բան էիք ուզում խնդրել, ասեք, մի ամաչեք,-նա դուռը կրնկի վրա բացեց,- մտեք տուն: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Մանկաձայնն ուղղվեց դեպի խոհանոց, ձեռքով նշան անելով հետեւել իրեն: Տղամարդը հմայվածի պես գնաց նրա հետեւից, նստեց իրեն առաջարկված աթոռին: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-Սովա՞ծ եք երեւի,- հոգատար տրված հարցի հետ արդեն սեղան էր գցում: Նրա վետվետող զոլավոր մեջքը տղամարդու աչքերի առջեւ հին, մոռացված տաք երազի պատրանք էր գծում: Տղամարդը հայացքը շուռ տվեց` խոհանոցի մաքուր շքեղության մեջ լայն նայելով: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Հովազը բարակ մեջքը սլացիկ ուղղելով, ժպտաց.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-Հաց կերեք, ես ձեզ չեմ խանգարի,- ու գնաց, իր հետ հանգստություն տանելով: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Տղամարդը քաղցած էր եւ վաղուց այդպիսի ճոխություն չէր ըմբոշխնել: Կերավ մեծ պատառներով ու արագ ծամելով: Պակասողը օղին էր, բայց տանտիրուհի-աղջիկը մոռացել էր խմիչք դնել: Տղամարդը մտովի փորձեց նաեւ սպիրտահեղուկի այրող հոսքը կերակրափողով. ստամոքսը հաճելի տաքացավ այդ զգացողությունից, ու տրամադրությունը բարձրացավ: Կուշտ բխկացրեց եւ ձեռքը տարավ գրպանը` ծխախոտ հանելու: Բայց նայեց խոհանոցի բուրումնավետ շքեղությանն ու ձեռքը վարանումով հետ քաշեց` դրսում կծխի: Նա բռան մեջ մի քանի անգամ մանր հազաց՝ տանտիրուհի-աղջկան ավետելու իր խնջույքի ավարտը: Հետո, ձեռնափերը ծնկներին, համբերությամբ սկսեց սպասել: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Այսպիսի ընդունելության առաջին անգամ էր արժանանում: Երեւի ազգանունները համընկնելուց էր` Շահգելդյան: Շահական, պատվական ազգանուն: Տեսնես տանտերն </w:t>
      </w:r>
      <w:r w:rsidRPr="000F728F">
        <w:rPr>
          <w:rFonts w:ascii="Sylfaen" w:hAnsi="Sylfaen"/>
          <w:sz w:val="24"/>
          <w:szCs w:val="24"/>
          <w:lang w:val="hy-AM"/>
        </w:rPr>
        <w:lastRenderedPageBreak/>
        <w:t xml:space="preserve">ով է: Հազվադեպ հանդիպող ազգանուն է, ի՜նչ իմանաս, մեկ էլ տեսար իրենց կողմերից դուրս եկավ: Եվ երբ հովազը կրկին վետվետաց խոհանոցում, արդեն կուշտ ու մետաղաձայն հարցրեց` որտեղացի՞ են ձերոնք: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-Տեղացի՛,- մանկաձայն, պատրաստակամ տանտիրուհի¬աղջիկը մուրաբայով թեյ լցրեց տղամարդու համար,- թեյ խմեք: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Ու կողքի աթոռին նստելով, սկսեց ճրթացնելով ծամոն ծամել: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-Գաղթակա՞ն եք,- հարցրեց, ճրթոցի միջից անհոգ զննելով: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-Հա: Անգործ եմ մնացել: Տան միակ կերակրողը ես եմ: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Տանտիրուհի-աղջիկը խալաթի գրպանից, ասես հովազի երախից, մի թղթադրամ հանեց, մեկնեց նրան: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-Տան համար ուտելիք կառնեք: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>- Ապրե՛ս,- ասաց, դրամն ընդունելով հանգիստ,- մենք կա՞րող է նույնիսկ բարեկամ ենք: Ես էլ եմ Շահգելդյան: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Տանտիրուհի-աղջիկը չարձագանքեց, բայց ուշադիր նայեց նրա շորերի կեղտոտությանը: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Տղամարդը թեյի դատարկ բաժակը դրեց սեղանին, ապա հազալով, շրթունքները թեւքով սրբեց: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-Հին շորեր չունե՞ք,- հարցրեց: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-Ո՞ւմ համար: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-Ինձ համար: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-Հայրս մարմնով ավելի հաղթանդամ է: Եթե չափսերը մեծ լինեն, ոչի՞նչ: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-Ոչի՜նչ: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Տանտիրուհի-աղջիկը գնաց ու քիչ հետո վերադառնալով, մի կապոց հին շորեր բերեց՝ պիջակ, շալվար, վերնաշապիկներ, լրիվ չգունաթափված զամշե կուրտկա: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-Սրանք հարմա՞ր են: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Տղամարդը պատասխանելու փոխարեն ձեռքի պայուսակը բացեց ու շորերը արագ-արագ խոթեց մեջը: Հետո գրպանից սինթետիկ քող հանելով, պինդ կապեց պայուսակի փալասե բռնակները: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-Ապրե՛ս: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Տանտիրուհի-աղջիկը նայեց տղամարդու կարկատած կոշիկներին, կարճ պահ երկմտեց ու գնաց մի զույգ համարյա նոր ճտքակոշիկներ էլ բերեց: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lastRenderedPageBreak/>
        <w:t xml:space="preserve">- Մի քիչ չափսերով մեծ են, բայց ոչինչ, պետք կգան, վերցրեք: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Տղամարդը դարձյալ անխոս ընդունեց նվերը եւ գրպանից ցելոֆանե մեծ տոպրակ հանելով, ճտքակոշիկները մտցրեց տոպրակի մեջ: Դեմքը մազափայլ շողում էր, իսկ գոհության ժպիտը շուրթերից կախվել, չէր ուզում պոկվել: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-Աղջի՞կ ես,- գիտակի ժեստով կողքանց նայելով, հանկարծ հարցրեց: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-Ի՞նչ: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-Ազա՞պ ես: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-Հա: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-Քանի՞ տարեկան ես: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-Ասենք թե՝ քսանութ...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 Շատ չէ,- տղամարդը խորամանակ-իմաստուն ժպտաց,-տղաս ընդամենը երկու տարով է փոքր քեզանից: Կուզե՞ս ծանոթացնեմ հետը՝ խելոք, բարեսիրտ տղա է: Իրար կսազեք: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Տանտիրուհի-աղջիկը փռթկաց ու ծամոնը քիչ մնաց բերանից դուրս թռչեր: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 Հենց այսօր էլ կարող եմ ծանոթացնել,- համառեց տղմարդը,- ափսոս ես, ախր: Հո՞ ամբողջ կյանքում տանը չես մնալու: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Հեռախոսը զնգաց, ու հովազը զոլավոր խայտալով դուրս սահեց խոհանոցից: Երկար ժամանակ մանկաձայն կարկաչում էր հեռախոսով` մերթ ընդ մերթ բարձր ծիծաղելով: Իսկ երբ ետ եկավ, դեմքն անհամեմատ լուրջ էր: Հետաքրքրասերի հայացքով նայեց, եւ տղամարդու համար միանգամայն անսպասելի՝սառը ասաց.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-Հայրս ուր որ է, կգա: Նա մի քիչ բարկացկոտ մարդ է, և եթե ձեզ այստեղ տեսնի, ինձ վրա կջղայնանա: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-Չեմ թողնի,- իր վրա վստահ` հոխորտաց,- ինչի՞ պիտի քեզ նման աղջկա վրա ջղայնանա,- բայց տղամարդն իրոք զգաց, որ գնալու ժամանակն է: Վեր կացավ, պայուսակն ու տոպրակը ձախ ձեռքով վերցրեց, աջով, չգիտես ինչու, գրպանից հանեց լուցկին եւ մատների մեջ պահած` հարցրեց: - Հը, ծանոթացնե՞մ տղայիս հետ: Չես փոշմանի: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Տանտիրուհի-աղջիկն արդեն բացել էր մուտքի դուռը.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-Ձեր տղային ջերմ կբարեւեք: Իմ սիրած տղայի անունից: </w:t>
      </w:r>
    </w:p>
    <w:p w:rsidR="00A260EF" w:rsidRPr="000F728F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Տղամարդը մանր հազալով եւ գլուխն օրորելով` անշտապ իջավ աստիճաններով: Երկրորդ հարկի աստիճանահարթակին նա մտամոլոր բախվեց իրեն հանդիպակաց ելած բարձրահասակ մի տղամարդու, սակայն չարձագանքեց նրա կոպիտ </w:t>
      </w:r>
      <w:r w:rsidRPr="000F728F">
        <w:rPr>
          <w:rFonts w:ascii="Sylfaen" w:hAnsi="Sylfaen"/>
          <w:sz w:val="24"/>
          <w:szCs w:val="24"/>
          <w:lang w:val="hy-AM"/>
        </w:rPr>
        <w:lastRenderedPageBreak/>
        <w:t xml:space="preserve">կշտամբանքին: Արդեն առաջին հարկում, շքամուտքից դուրս գալիս, լսեց հովազազգեստ աղջկա անզուսպ քրքիջը: Իրենից անկախ՝ տղամարդն էլ անձայն քրքջաց ու գոհության ժպիտը մազմզոտ դեմքին՝ մտավ փողոցի աղմուկի մեջ: </w:t>
      </w:r>
    </w:p>
    <w:p w:rsidR="00F5030C" w:rsidRPr="000F728F" w:rsidRDefault="00F5030C" w:rsidP="000F728F">
      <w:pPr>
        <w:spacing w:line="240" w:lineRule="auto"/>
        <w:rPr>
          <w:rFonts w:ascii="Sylfaen" w:hAnsi="Sylfaen"/>
          <w:sz w:val="24"/>
          <w:szCs w:val="24"/>
          <w:lang w:val="hy-AM"/>
        </w:rPr>
      </w:pPr>
    </w:p>
    <w:sectPr w:rsidR="00F5030C" w:rsidRPr="000F7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20B0604020202020204"/>
    <w:charset w:val="CC"/>
    <w:family w:val="roman"/>
    <w:pitch w:val="variable"/>
    <w:sig w:usb0="04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89"/>
    <w:rsid w:val="000F728F"/>
    <w:rsid w:val="00283DF9"/>
    <w:rsid w:val="00361889"/>
    <w:rsid w:val="004C014E"/>
    <w:rsid w:val="00591755"/>
    <w:rsid w:val="00820110"/>
    <w:rsid w:val="00A260EF"/>
    <w:rsid w:val="00B362F7"/>
    <w:rsid w:val="00E24DCF"/>
    <w:rsid w:val="00F5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907E01"/>
  <w15:chartTrackingRefBased/>
  <w15:docId w15:val="{E17DC75A-EC76-465B-8A8E-7D75C8E6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</cp:revision>
  <dcterms:created xsi:type="dcterms:W3CDTF">2025-10-08T19:29:00Z</dcterms:created>
  <dcterms:modified xsi:type="dcterms:W3CDTF">2025-10-13T06:51:00Z</dcterms:modified>
</cp:coreProperties>
</file>